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D8" w:rsidRDefault="00DE5ED8" w:rsidP="00DE5ED8">
      <w:r>
        <w:t>Yes I received it. I am not sure. I think below is correct details.</w:t>
      </w:r>
    </w:p>
    <w:p w:rsidR="00DE5ED8" w:rsidRDefault="00DE5ED8" w:rsidP="00DE5ED8"/>
    <w:p w:rsidR="00DE5ED8" w:rsidRDefault="00DE5ED8" w:rsidP="00DE5ED8">
      <w:r>
        <w:t>First time I received, 1200 per adult and 500 per child.</w:t>
      </w:r>
    </w:p>
    <w:p w:rsidR="00DE5ED8" w:rsidRDefault="00DE5ED8" w:rsidP="00DE5ED8"/>
    <w:p w:rsidR="00000000" w:rsidRDefault="00DE5ED8" w:rsidP="00DE5ED8">
      <w:r>
        <w:t>Second time $600 per person.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5ED8"/>
    <w:rsid w:val="00DE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2021-03-08T23:43:00Z</dcterms:created>
  <dcterms:modified xsi:type="dcterms:W3CDTF">2021-03-08T23:43:00Z</dcterms:modified>
</cp:coreProperties>
</file>