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E" w:rsidRDefault="00CC7D42" w:rsidP="00064ECE">
      <w:r>
        <w:t>VISA STUAS - H1B</w:t>
      </w:r>
    </w:p>
    <w:p w:rsidR="00064ECE" w:rsidRDefault="00CC7D42" w:rsidP="00064ECE">
      <w:r>
        <w:t>CURRENT ADDRESS -TEXAS</w:t>
      </w:r>
    </w:p>
    <w:p w:rsidR="00064ECE" w:rsidRDefault="00CC7D42" w:rsidP="00064ECE">
      <w:r>
        <w:t>$1400 STIMULUS RECEIVED OR NOT - NO</w:t>
      </w:r>
    </w:p>
    <w:p w:rsidR="00064ECE" w:rsidRDefault="00CC7D42" w:rsidP="00064ECE">
      <w:r>
        <w:t>MARITAL STATUS - SINGLE</w:t>
      </w:r>
    </w:p>
    <w:p w:rsidR="006A540E" w:rsidRDefault="00CC7D42" w:rsidP="00064ECE">
      <w:r>
        <w:t>ANY OTHER INCOME LIKE STOCKS &amp; INT</w:t>
      </w:r>
    </w:p>
    <w:p w:rsidR="00996C99" w:rsidRDefault="00996C99" w:rsidP="00064ECE">
      <w:r w:rsidRPr="00996C99">
        <w:t>I have changed from F1 to H1 this year</w:t>
      </w:r>
    </w:p>
    <w:sectPr w:rsidR="00996C99" w:rsidSect="006A5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4ECE"/>
    <w:rsid w:val="00064ECE"/>
    <w:rsid w:val="00066A85"/>
    <w:rsid w:val="006A540E"/>
    <w:rsid w:val="00996C99"/>
    <w:rsid w:val="00CC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2022-02-10T18:01:00Z</dcterms:created>
  <dcterms:modified xsi:type="dcterms:W3CDTF">2022-02-10T19:52:00Z</dcterms:modified>
</cp:coreProperties>
</file>