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99396" w14:textId="77777777" w:rsidR="00E773EB" w:rsidRDefault="00E773EB" w:rsidP="00E773EB">
      <w:r>
        <w:t>1095-C form has your insurance coverage information for you and your family for 2020 income tax filing.</w:t>
      </w:r>
    </w:p>
    <w:p w14:paraId="1B8F9A5E" w14:textId="77777777" w:rsidR="00E773EB" w:rsidRDefault="00E773EB" w:rsidP="00E773EB"/>
    <w:p w14:paraId="6F21B674" w14:textId="77777777" w:rsidR="00E773EB" w:rsidRDefault="00E773EB" w:rsidP="00E773EB"/>
    <w:p w14:paraId="7B6163B8" w14:textId="77777777" w:rsidR="00E773EB" w:rsidRDefault="00E773EB" w:rsidP="00E773EB"/>
    <w:p w14:paraId="623B731E" w14:textId="77777777" w:rsidR="00E773EB" w:rsidRDefault="00E773EB" w:rsidP="00E773EB">
      <w:r>
        <w:t>You should use 1095-C or the 1095-B you have received from BCBS regarding your insurance coverage information along with your W</w:t>
      </w:r>
      <w:proofErr w:type="gramStart"/>
      <w:r>
        <w:t>2  during</w:t>
      </w:r>
      <w:proofErr w:type="gramEnd"/>
      <w:r>
        <w:t xml:space="preserve"> your tax filing.  </w:t>
      </w:r>
    </w:p>
    <w:p w14:paraId="1DBC27AF" w14:textId="77777777" w:rsidR="00E773EB" w:rsidRDefault="00E773EB" w:rsidP="00E773EB"/>
    <w:p w14:paraId="564B199F" w14:textId="77777777" w:rsidR="00E773EB" w:rsidRDefault="00E773EB" w:rsidP="00E773EB"/>
    <w:p w14:paraId="1A22D9AE" w14:textId="77777777" w:rsidR="00E773EB" w:rsidRDefault="00E773EB" w:rsidP="00E773EB"/>
    <w:p w14:paraId="4605B7C9" w14:textId="77777777" w:rsidR="00E773EB" w:rsidRDefault="00E773EB" w:rsidP="00E773EB">
      <w:r>
        <w:t>If you have already filed your tax returns for 2020, you may have filled your insurance coverage information 1095-B forms you have received from BCBS and it is OK.</w:t>
      </w:r>
    </w:p>
    <w:p w14:paraId="6468701C" w14:textId="77777777" w:rsidR="00E773EB" w:rsidRDefault="00E773EB" w:rsidP="00E773EB"/>
    <w:p w14:paraId="15A1D710" w14:textId="77777777" w:rsidR="00E773EB" w:rsidRDefault="00E773EB" w:rsidP="00E773EB"/>
    <w:p w14:paraId="7CC44212" w14:textId="77777777" w:rsidR="00E773EB" w:rsidRDefault="00E773EB" w:rsidP="00E773EB"/>
    <w:p w14:paraId="1027B4C3" w14:textId="77777777" w:rsidR="00E773EB" w:rsidRDefault="00E773EB" w:rsidP="00E773EB">
      <w:r>
        <w:t>Any additional details needed, please feel free to check with me or you can check with your tax advisors regarding 1095-C form</w:t>
      </w:r>
    </w:p>
    <w:p w14:paraId="6D69ED76" w14:textId="77777777" w:rsidR="004A55AE" w:rsidRDefault="004A55AE"/>
    <w:sectPr w:rsidR="004A5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69"/>
    <w:rsid w:val="004A55AE"/>
    <w:rsid w:val="004C4D6B"/>
    <w:rsid w:val="00C77169"/>
    <w:rsid w:val="00E7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FE1DE-07AD-4279-9126-1E617293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3E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1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2021-02-25T17:50:00Z</dcterms:created>
  <dcterms:modified xsi:type="dcterms:W3CDTF">2021-02-25T17:50:00Z</dcterms:modified>
</cp:coreProperties>
</file>