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92" w:rsidRDefault="00E95792" w:rsidP="00E95792"/>
    <w:p w:rsidR="00E95792" w:rsidRDefault="00E95792" w:rsidP="00E95792">
      <w:pPr>
        <w:spacing w:after="240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24"/>
        <w:gridCol w:w="1464"/>
        <w:gridCol w:w="1468"/>
        <w:gridCol w:w="1439"/>
        <w:gridCol w:w="1330"/>
        <w:gridCol w:w="1351"/>
      </w:tblGrid>
      <w:tr w:rsidR="00E95792" w:rsidTr="00E95792">
        <w:tc>
          <w:tcPr>
            <w:tcW w:w="280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pacing w:val="-3"/>
              </w:rPr>
              <w:t>PARTICULARS</w:t>
            </w:r>
          </w:p>
        </w:tc>
        <w:tc>
          <w:tcPr>
            <w:tcW w:w="1980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pacing w:val="-3"/>
              </w:rPr>
              <w:t>PRIMARY TAXPAYER</w:t>
            </w:r>
          </w:p>
        </w:tc>
        <w:tc>
          <w:tcPr>
            <w:tcW w:w="1530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pacing w:val="-3"/>
              </w:rPr>
              <w:t>SPOUSE</w:t>
            </w:r>
          </w:p>
        </w:tc>
        <w:tc>
          <w:tcPr>
            <w:tcW w:w="1710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pacing w:val="-3"/>
              </w:rPr>
              <w:t>DEPENDENT 1      (CHILD1)</w:t>
            </w:r>
          </w:p>
        </w:tc>
        <w:tc>
          <w:tcPr>
            <w:tcW w:w="1440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pacing w:val="-3"/>
              </w:rPr>
              <w:t>DEPENDENT 2</w:t>
            </w:r>
          </w:p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pacing w:val="-3"/>
              </w:rPr>
              <w:t>(CHILD -2)</w:t>
            </w:r>
          </w:p>
        </w:tc>
        <w:tc>
          <w:tcPr>
            <w:tcW w:w="1548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pacing w:val="-3"/>
              </w:rPr>
              <w:t>DEPENDENT 3</w:t>
            </w:r>
          </w:p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pacing w:val="-3"/>
              </w:rPr>
              <w:t>(OTHER DEPENDENT PERSON)</w:t>
            </w:r>
          </w:p>
        </w:tc>
      </w:tr>
      <w:tr w:rsidR="00E95792" w:rsidTr="00E95792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</w:rPr>
              <w:t>FIRST NAME (PER SSN/ITIN)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 xml:space="preserve">PAPI REDDY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SOUJANYA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 xml:space="preserve">SATWIK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</w:tr>
      <w:tr w:rsidR="00E95792" w:rsidTr="00E95792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</w:rPr>
              <w:t>MIDDLE NAME (PER SSN/ITIN)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REDDY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REDDY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</w:tr>
      <w:tr w:rsidR="00E95792" w:rsidTr="00E95792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</w:rPr>
              <w:t>LAST NAME (PER SSN/ITIN)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KAMASANI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KAMASANI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KAMASANI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</w:tr>
      <w:tr w:rsidR="00E95792" w:rsidTr="00E95792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</w:rPr>
              <w:t>SSN/ITIN NUMBER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880-45-4893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822-150-494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971-92-0174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</w:tr>
      <w:tr w:rsidR="00E95792" w:rsidTr="00E95792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</w:rPr>
              <w:t>DATE OF BIRTH (MM/DD/YY)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06-02-1984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06-10-1986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07-02-2010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</w:tr>
      <w:tr w:rsidR="00E95792" w:rsidTr="00E95792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</w:rPr>
              <w:t>RELATIONSHIP WITH PRIMARY TAXPAYER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 xml:space="preserve">SELF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WIFE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SON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</w:tr>
      <w:tr w:rsidR="00E95792" w:rsidTr="00E95792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</w:rPr>
              <w:t>OCCUPATION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ENGINEER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HOMEMAKER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STUDENT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</w:tr>
      <w:tr w:rsidR="00E95792" w:rsidTr="00E95792">
        <w:trPr>
          <w:trHeight w:val="1007"/>
        </w:trPr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  <w:sz w:val="2"/>
                <w:szCs w:val="2"/>
              </w:rPr>
              <w:t> </w:t>
            </w:r>
          </w:p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</w:rPr>
              <w:t>CURRENT ADDRESS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15015 WEST AIRPORT BLVD.</w:t>
            </w:r>
          </w:p>
          <w:p w:rsidR="00E95792" w:rsidRDefault="00E9579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APT: 1213</w:t>
            </w:r>
          </w:p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SUGARLAND TX77498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DO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DO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</w:tr>
      <w:tr w:rsidR="00E95792" w:rsidTr="00E95792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</w:rPr>
              <w:t>CELL NUMBER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425 979 0994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425 979 0994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425 979 0994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</w:tr>
      <w:tr w:rsidR="00E95792" w:rsidTr="00E95792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</w:rPr>
              <w:t>ALTERNATIVE NUMBER (HOME)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</w:tr>
      <w:tr w:rsidR="00E95792" w:rsidTr="00E95792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</w:rPr>
              <w:t>WORK NUMBER (WITH EXTENSION)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</w:tr>
      <w:tr w:rsidR="00E95792" w:rsidTr="00E95792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</w:rPr>
              <w:t>EMAIL ADDRESS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2E5BA5" w:rsidP="00D52A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tgtFrame="_blank" w:history="1">
              <w:r w:rsidR="00D52A6B">
                <w:rPr>
                  <w:rStyle w:val="Hyperlink"/>
                  <w:rFonts w:ascii="Calibri" w:hAnsi="Calibri" w:cs="Calibri"/>
                  <w:b/>
                  <w:bCs/>
                  <w:spacing w:val="-3"/>
                </w:rPr>
                <w:t>C</w:t>
              </w:r>
            </w:hyperlink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</w:tr>
      <w:tr w:rsidR="00E95792" w:rsidTr="00E95792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</w:rPr>
              <w:t>FIRST PORT OF ENTRY DATE      (MM/DD/YY)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ABUDHABI JULY 20 2017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SEATTLE WA30 JAN 2019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JULY 3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vertAlign w:val="superscript"/>
              </w:rPr>
              <w:t>RD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 xml:space="preserve"> 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</w:tr>
      <w:tr w:rsidR="00E95792" w:rsidTr="00E95792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</w:rPr>
              <w:t>VISA STATUS ON 31</w:t>
            </w:r>
            <w:r>
              <w:rPr>
                <w:rFonts w:ascii="Calibri" w:hAnsi="Calibri" w:cs="Calibri"/>
                <w:b/>
                <w:bCs/>
                <w:spacing w:val="-3"/>
                <w:vertAlign w:val="superscript"/>
              </w:rPr>
              <w:t>ST</w:t>
            </w:r>
            <w:r>
              <w:rPr>
                <w:rFonts w:ascii="Calibri" w:hAnsi="Calibri" w:cs="Calibri"/>
                <w:b/>
                <w:bCs/>
                <w:spacing w:val="-3"/>
              </w:rPr>
              <w:t xml:space="preserve"> DEC 2020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H1B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H4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H4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</w:tr>
      <w:tr w:rsidR="00E95792" w:rsidTr="00E95792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</w:rPr>
              <w:lastRenderedPageBreak/>
              <w:t>ANY CHANGE IN VISA STATUS DURING THE YEAR 2020 (IF YES PLS. SPECIFY)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NO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NO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</w:tr>
      <w:tr w:rsidR="00E95792" w:rsidTr="00E95792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</w:rPr>
              <w:t xml:space="preserve">MARITAL STATUS AS ON   </w:t>
            </w:r>
          </w:p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</w:rPr>
              <w:t>DEC 31,2020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MARRIED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MARRIED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</w:tr>
      <w:tr w:rsidR="00E95792" w:rsidTr="00E95792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</w:rPr>
              <w:t>DATE OF MARRIAGE (IF APPLICABLE)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FEB 28 2008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</w:tr>
      <w:tr w:rsidR="00E95792" w:rsidTr="00E95792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</w:rPr>
              <w:t>FILING STATUS (SINGLE/MARRIED/HEAD OF HOUSEHOLD)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MARRIED JOINTLY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</w:tr>
      <w:tr w:rsidR="00E95792" w:rsidTr="00E95792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</w:rPr>
              <w:t>NO. OF MONTHS STAYED IN US DURING 2020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</w:tr>
      <w:tr w:rsidR="00E95792" w:rsidTr="00E95792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</w:rPr>
              <w:t>WILL YOU STAY IN US FOR MORE THAN 183 DAYS IN YEAR 2021 – (YES OR NO)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NO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</w:tr>
      <w:tr w:rsidR="00E95792" w:rsidTr="00E95792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</w:rPr>
              <w:t>IF ANY OTHER INFORMATION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792" w:rsidRDefault="00E95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</w:tr>
    </w:tbl>
    <w:p w:rsidR="00E95792" w:rsidRDefault="00E95792" w:rsidP="00E95792"/>
    <w:p w:rsidR="002E5BA5" w:rsidRDefault="002E5BA5"/>
    <w:sectPr w:rsidR="002E5BA5" w:rsidSect="002E5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5792"/>
    <w:rsid w:val="002E5BA5"/>
    <w:rsid w:val="00D52A6B"/>
    <w:rsid w:val="00E9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57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.KAMASA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2023-02-03T20:50:00Z</dcterms:created>
  <dcterms:modified xsi:type="dcterms:W3CDTF">2023-02-03T21:11:00Z</dcterms:modified>
</cp:coreProperties>
</file>