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2E2" w:rsidRDefault="00321272" w:rsidP="00A602E2">
      <w:r>
        <w:t xml:space="preserve">FIRST </w:t>
      </w:r>
      <w:proofErr w:type="gramStart"/>
      <w:r>
        <w:t>NAME :</w:t>
      </w:r>
      <w:proofErr w:type="gramEnd"/>
      <w:r>
        <w:t xml:space="preserve"> VISHNU SRI PRANEETHA </w:t>
      </w:r>
      <w:r>
        <w:br/>
        <w:t>LAST NAME :  CHINTHIRLA</w:t>
      </w:r>
      <w:r>
        <w:br/>
        <w:t>SSN: 111-99-2155</w:t>
      </w:r>
      <w:r>
        <w:br/>
        <w:t>CURRENT ADDRESS:  2651 156TH AVE NE, APT#101, REDMOND, WA, 98052</w:t>
      </w:r>
      <w:r>
        <w:br/>
        <w:t>OCCUPATION: SENIOR CONSULTANT</w:t>
      </w:r>
      <w:r>
        <w:br/>
        <w:t>VISA STATUS: GREEN CARD</w:t>
      </w:r>
      <w:r>
        <w:br/>
        <w:t>DOB: 10/02/1997</w:t>
      </w:r>
      <w:r>
        <w:br/>
        <w:t>DATE OF MARRIAGE: N/A</w:t>
      </w:r>
      <w:r>
        <w:br/>
        <w:t>NUMBER: 814-572-9622</w:t>
      </w:r>
      <w:r>
        <w:br/>
        <w:t>EMAIL ID: </w:t>
      </w:r>
      <w:hyperlink r:id="rId4" w:tgtFrame="_blank" w:history="1">
        <w:r>
          <w:rPr>
            <w:rStyle w:val="Hyperlink"/>
          </w:rPr>
          <w:t>CHINTHIRLAPRANEETHA@GMAIL.COM</w:t>
        </w:r>
      </w:hyperlink>
      <w:r>
        <w:br/>
        <w:t>MARITAL STATUS: SINGLE</w:t>
      </w:r>
      <w:r>
        <w:br/>
        <w:t>INDIAN ADDRESS: DOOR NO- 506, RADHESHYAM RESIDENCY, VINYAK SAGAR RD, REDDYGUNTA, AKKARAMPALLI POST, TIRUPATHI, 517507</w:t>
      </w:r>
    </w:p>
    <w:p w:rsidR="00A602E2" w:rsidRDefault="00321272" w:rsidP="00A602E2">
      <w:r>
        <w:br/>
        <w:t>RESIDENT STATES FROM 1ST JAN TO 31ST DEC 2022: WA</w:t>
      </w:r>
    </w:p>
    <w:p w:rsidR="00A602E2" w:rsidRDefault="00A602E2" w:rsidP="00A602E2"/>
    <w:p w:rsidR="00A602E2" w:rsidRDefault="00A602E2" w:rsidP="00A602E2"/>
    <w:p w:rsidR="00A602E2" w:rsidRDefault="00A602E2" w:rsidP="00A602E2"/>
    <w:sectPr w:rsidR="00A602E2" w:rsidSect="00931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A602E2"/>
    <w:rsid w:val="00321272"/>
    <w:rsid w:val="00931EBF"/>
    <w:rsid w:val="00A60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02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inthirlapraneeth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2023-03-02T18:50:00Z</dcterms:created>
  <dcterms:modified xsi:type="dcterms:W3CDTF">2023-03-02T19:16:00Z</dcterms:modified>
</cp:coreProperties>
</file>