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04C0B">
              <w:rPr>
                <w:b/>
                <w:bCs/>
              </w:rPr>
              <w:t>Wells Fargo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04C0B">
              <w:rPr>
                <w:b/>
                <w:bCs/>
              </w:rPr>
              <w:t>111900659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704C0B" w:rsidRDefault="007829AB" w:rsidP="00704C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04C0B">
              <w:rPr>
                <w:b/>
                <w:bCs/>
              </w:rPr>
              <w:t>1552799254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704C0B" w:rsidRDefault="007829AB" w:rsidP="00704C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04C0B">
              <w:rPr>
                <w:b/>
                <w:bCs/>
              </w:rPr>
              <w:t>Savings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04C0B">
              <w:rPr>
                <w:b/>
                <w:bCs/>
              </w:rPr>
              <w:t>SURATHA PYARI BHUPATHI RAJU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3"/>
        <w:gridCol w:w="2155"/>
        <w:gridCol w:w="233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704C0B" w:rsidRDefault="007829AB" w:rsidP="00704C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4C0B">
              <w:rPr>
                <w:b/>
                <w:bCs/>
              </w:rPr>
              <w:t>9370761042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704C0B" w:rsidRDefault="007829AB" w:rsidP="00704C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4C0B">
              <w:t xml:space="preserve"> </w:t>
            </w:r>
            <w:r w:rsidR="00704C0B">
              <w:rPr>
                <w:b/>
                <w:bCs/>
              </w:rPr>
              <w:t>Indiana (IN)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4C0B">
              <w:rPr>
                <w:b/>
                <w:bCs/>
              </w:rPr>
              <w:t>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704C0B" w:rsidRDefault="007829AB" w:rsidP="00704C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4C0B">
              <w:rPr>
                <w:b/>
                <w:bCs/>
              </w:rPr>
              <w:t>05/23/2024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4C0B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>
    <w:useFELayout/>
  </w:compat>
  <w:rsids>
    <w:rsidRoot w:val="007829AB"/>
    <w:rsid w:val="0021037C"/>
    <w:rsid w:val="00645340"/>
    <w:rsid w:val="00704C0B"/>
    <w:rsid w:val="007829AB"/>
    <w:rsid w:val="00AF004B"/>
    <w:rsid w:val="00BD19CB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2023-03-22T23:59:00Z</dcterms:modified>
</cp:coreProperties>
</file>