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24" w:rsidRDefault="00316174" w:rsidP="00F03624">
      <w:r>
        <w:t xml:space="preserve">FIRST: AISHWARYA </w:t>
      </w:r>
    </w:p>
    <w:p w:rsidR="00F03624" w:rsidRDefault="00316174" w:rsidP="00F03624">
      <w:r>
        <w:t>LAST: SRINIVASA RAMANUJAN</w:t>
      </w:r>
    </w:p>
    <w:p w:rsidR="00F03624" w:rsidRDefault="00316174" w:rsidP="00F03624">
      <w:r>
        <w:t>SSN: 732448984</w:t>
      </w:r>
    </w:p>
    <w:p w:rsidR="00F03624" w:rsidRDefault="00316174" w:rsidP="00F03624">
      <w:r>
        <w:t>OCCUPATION: MANUFACTURING ASSOCIATE</w:t>
      </w:r>
    </w:p>
    <w:p w:rsidR="00F03624" w:rsidRDefault="00316174" w:rsidP="00F03624">
      <w:r>
        <w:t>DOB: 23 APRIL 1996</w:t>
      </w:r>
    </w:p>
    <w:p w:rsidR="00F03624" w:rsidRDefault="00316174" w:rsidP="00F03624">
      <w:r>
        <w:t>MARITAL STATUS: SINGLE</w:t>
      </w:r>
    </w:p>
    <w:p w:rsidR="00F03624" w:rsidRDefault="00316174" w:rsidP="00F03624">
      <w:r>
        <w:t>EMAIL: AISHWARYA.RAMANUJAN@GMAIL.COM</w:t>
      </w:r>
    </w:p>
    <w:p w:rsidR="00F03624" w:rsidRDefault="00316174" w:rsidP="00F03624">
      <w:r>
        <w:t>NUMBER: 6173808735</w:t>
      </w:r>
    </w:p>
    <w:p w:rsidR="00F03624" w:rsidRDefault="00316174" w:rsidP="00F03624">
      <w:r>
        <w:t>CURRENT ADDRESS: 134 FRANKLIN STREET, APT 3 BOSTON MA 02134</w:t>
      </w:r>
    </w:p>
    <w:p w:rsidR="00F03624" w:rsidRDefault="00316174" w:rsidP="00F03624">
      <w:r>
        <w:t>VISA STATUS: F1 STEM OPT (2023), H1B (2024)</w:t>
      </w:r>
    </w:p>
    <w:p w:rsidR="00F03624" w:rsidRDefault="00316174" w:rsidP="00F03624">
      <w:r>
        <w:t xml:space="preserve">PORT OF ENTRY: CHICAGO 2018 </w:t>
      </w:r>
    </w:p>
    <w:p w:rsidR="00F02DEE" w:rsidRDefault="00316174" w:rsidP="00F03624">
      <w:r>
        <w:t>STATE OF RESIDENCE: MASSACHUSETTS</w:t>
      </w:r>
    </w:p>
    <w:p w:rsidR="00316174" w:rsidRDefault="00316174" w:rsidP="00F03624">
      <w:r w:rsidRPr="00316174">
        <w:t>44M NANDA GOKULAM, AREKERE VILLAGE, NYATAPPA LAYOUT, BANNERGHATTA ROAD, BENGALURU 560076, KARNATAKA</w:t>
      </w:r>
    </w:p>
    <w:sectPr w:rsidR="00316174" w:rsidSect="00F02D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03624"/>
    <w:rsid w:val="002B3F50"/>
    <w:rsid w:val="00316174"/>
    <w:rsid w:val="00DE26AC"/>
    <w:rsid w:val="00F02DEE"/>
    <w:rsid w:val="00F0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2024-03-19T20:11:00Z</dcterms:created>
  <dcterms:modified xsi:type="dcterms:W3CDTF">2024-03-22T22:43:00Z</dcterms:modified>
</cp:coreProperties>
</file>